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D60D5C">
        <w:rPr>
          <w:rFonts w:ascii="Arial Black" w:hAnsi="Arial Black"/>
          <w:color w:val="2E74B5"/>
          <w:sz w:val="40"/>
          <w:szCs w:val="40"/>
        </w:rPr>
        <w:t>20</w:t>
      </w:r>
      <w:r w:rsidR="00BB34F6">
        <w:rPr>
          <w:rFonts w:ascii="Arial Black" w:hAnsi="Arial Black"/>
          <w:color w:val="2E74B5"/>
          <w:sz w:val="40"/>
          <w:szCs w:val="40"/>
        </w:rPr>
        <w:t xml:space="preserve"> December</w:t>
      </w:r>
      <w:r>
        <w:rPr>
          <w:rFonts w:ascii="Arial Black" w:hAnsi="Arial Black"/>
          <w:color w:val="2E74B5"/>
          <w:sz w:val="40"/>
          <w:szCs w:val="40"/>
        </w:rPr>
        <w:t xml:space="preserve"> 2017</w:t>
      </w:r>
    </w:p>
    <w:p w:rsidR="00947A3B" w:rsidRPr="009A3A7C" w:rsidRDefault="00947A3B" w:rsidP="00684A50">
      <w:pPr>
        <w:jc w:val="both"/>
        <w:rPr>
          <w:b/>
          <w:sz w:val="26"/>
          <w:szCs w:val="26"/>
        </w:rPr>
      </w:pPr>
    </w:p>
    <w:p w:rsidR="004F4548" w:rsidRPr="004F4548" w:rsidRDefault="004F4548" w:rsidP="004F4548">
      <w:pPr>
        <w:pStyle w:val="ListParagraph"/>
        <w:numPr>
          <w:ilvl w:val="0"/>
          <w:numId w:val="45"/>
        </w:numPr>
        <w:ind w:left="360"/>
        <w:jc w:val="both"/>
        <w:rPr>
          <w:b/>
          <w:sz w:val="26"/>
          <w:szCs w:val="26"/>
        </w:rPr>
      </w:pPr>
      <w:r w:rsidRPr="004F4548">
        <w:rPr>
          <w:b/>
          <w:sz w:val="26"/>
          <w:szCs w:val="26"/>
        </w:rPr>
        <w:t>Kosovo Assembly presidency fails to schedule new plenary session (</w:t>
      </w:r>
      <w:r w:rsidRPr="004F4548">
        <w:rPr>
          <w:b/>
          <w:i/>
          <w:sz w:val="26"/>
          <w:szCs w:val="26"/>
        </w:rPr>
        <w:t>dailies</w:t>
      </w:r>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r w:rsidRPr="004F4548">
        <w:rPr>
          <w:b/>
          <w:sz w:val="26"/>
          <w:szCs w:val="26"/>
        </w:rPr>
        <w:t>“Montenegro PM set to visit Kosovo in January” (</w:t>
      </w:r>
      <w:proofErr w:type="spellStart"/>
      <w:r w:rsidRPr="004F4548">
        <w:rPr>
          <w:b/>
          <w:i/>
          <w:sz w:val="26"/>
          <w:szCs w:val="26"/>
        </w:rPr>
        <w:t>Zeri</w:t>
      </w:r>
      <w:proofErr w:type="spellEnd"/>
      <w:r w:rsidRPr="004F4548">
        <w:rPr>
          <w:b/>
          <w:i/>
          <w:sz w:val="26"/>
          <w:szCs w:val="26"/>
        </w:rPr>
        <w:t>/Express/Koha</w:t>
      </w:r>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r w:rsidRPr="004F4548">
        <w:rPr>
          <w:b/>
          <w:sz w:val="26"/>
          <w:szCs w:val="26"/>
        </w:rPr>
        <w:t xml:space="preserve">President </w:t>
      </w:r>
      <w:proofErr w:type="spellStart"/>
      <w:r w:rsidRPr="004F4548">
        <w:rPr>
          <w:b/>
          <w:sz w:val="26"/>
          <w:szCs w:val="26"/>
        </w:rPr>
        <w:t>Thaci</w:t>
      </w:r>
      <w:proofErr w:type="spellEnd"/>
      <w:r w:rsidRPr="004F4548">
        <w:rPr>
          <w:b/>
          <w:sz w:val="26"/>
          <w:szCs w:val="26"/>
        </w:rPr>
        <w:t xml:space="preserve"> brings two news for Kosovo citizens (</w:t>
      </w:r>
      <w:r w:rsidRPr="004F4548">
        <w:rPr>
          <w:b/>
          <w:i/>
          <w:sz w:val="26"/>
          <w:szCs w:val="26"/>
        </w:rPr>
        <w:t>media</w:t>
      </w:r>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r w:rsidRPr="004F4548">
        <w:rPr>
          <w:b/>
          <w:sz w:val="26"/>
          <w:szCs w:val="26"/>
        </w:rPr>
        <w:t>Opposition parties want government to lead Brussels dialogue (</w:t>
      </w:r>
      <w:proofErr w:type="spellStart"/>
      <w:r w:rsidRPr="004F4548">
        <w:rPr>
          <w:b/>
          <w:i/>
          <w:sz w:val="26"/>
          <w:szCs w:val="26"/>
        </w:rPr>
        <w:t>Zeri</w:t>
      </w:r>
      <w:proofErr w:type="spellEnd"/>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r w:rsidRPr="004F4548">
        <w:rPr>
          <w:b/>
          <w:sz w:val="26"/>
          <w:szCs w:val="26"/>
        </w:rPr>
        <w:t xml:space="preserve">100 days in government, </w:t>
      </w:r>
      <w:proofErr w:type="spellStart"/>
      <w:r w:rsidRPr="004F4548">
        <w:rPr>
          <w:b/>
          <w:sz w:val="26"/>
          <w:szCs w:val="26"/>
        </w:rPr>
        <w:t>Haradinaj</w:t>
      </w:r>
      <w:proofErr w:type="spellEnd"/>
      <w:r w:rsidRPr="004F4548">
        <w:rPr>
          <w:b/>
          <w:sz w:val="26"/>
          <w:szCs w:val="26"/>
        </w:rPr>
        <w:t xml:space="preserve"> reports to the President (</w:t>
      </w:r>
      <w:r w:rsidRPr="004F4548">
        <w:rPr>
          <w:b/>
          <w:i/>
          <w:sz w:val="26"/>
          <w:szCs w:val="26"/>
        </w:rPr>
        <w:t>media</w:t>
      </w:r>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proofErr w:type="spellStart"/>
      <w:r w:rsidRPr="004F4548">
        <w:rPr>
          <w:b/>
          <w:sz w:val="26"/>
          <w:szCs w:val="26"/>
        </w:rPr>
        <w:t>Hoti</w:t>
      </w:r>
      <w:proofErr w:type="spellEnd"/>
      <w:r w:rsidRPr="004F4548">
        <w:rPr>
          <w:b/>
          <w:sz w:val="26"/>
          <w:szCs w:val="26"/>
        </w:rPr>
        <w:t xml:space="preserve">: </w:t>
      </w:r>
      <w:proofErr w:type="spellStart"/>
      <w:r w:rsidRPr="004F4548">
        <w:rPr>
          <w:b/>
          <w:sz w:val="26"/>
          <w:szCs w:val="26"/>
        </w:rPr>
        <w:t>Haradinaj</w:t>
      </w:r>
      <w:proofErr w:type="spellEnd"/>
      <w:r w:rsidRPr="004F4548">
        <w:rPr>
          <w:b/>
          <w:sz w:val="26"/>
          <w:szCs w:val="26"/>
        </w:rPr>
        <w:t>-led government incapable of big decisions (</w:t>
      </w:r>
      <w:proofErr w:type="spellStart"/>
      <w:r w:rsidRPr="004F4548">
        <w:rPr>
          <w:b/>
          <w:i/>
          <w:sz w:val="26"/>
          <w:szCs w:val="26"/>
        </w:rPr>
        <w:t>Epoka</w:t>
      </w:r>
      <w:proofErr w:type="spellEnd"/>
      <w:r w:rsidRPr="004F4548">
        <w:rPr>
          <w:b/>
          <w:i/>
          <w:sz w:val="26"/>
          <w:szCs w:val="26"/>
        </w:rPr>
        <w:t xml:space="preserve"> e Re</w:t>
      </w:r>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r w:rsidRPr="004F4548">
        <w:rPr>
          <w:b/>
          <w:sz w:val="26"/>
          <w:szCs w:val="26"/>
        </w:rPr>
        <w:t xml:space="preserve">Putin: </w:t>
      </w:r>
      <w:r>
        <w:rPr>
          <w:b/>
          <w:sz w:val="26"/>
          <w:szCs w:val="26"/>
        </w:rPr>
        <w:t>We’ll s</w:t>
      </w:r>
      <w:r w:rsidRPr="004F4548">
        <w:rPr>
          <w:b/>
          <w:sz w:val="26"/>
          <w:szCs w:val="26"/>
        </w:rPr>
        <w:t>upport any solution agreed by Belgrade and Pristina (</w:t>
      </w:r>
      <w:r w:rsidRPr="004F4548">
        <w:rPr>
          <w:b/>
          <w:i/>
          <w:sz w:val="26"/>
          <w:szCs w:val="26"/>
        </w:rPr>
        <w:t>media</w:t>
      </w:r>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r w:rsidRPr="004F4548">
        <w:rPr>
          <w:b/>
          <w:sz w:val="26"/>
          <w:szCs w:val="26"/>
        </w:rPr>
        <w:t xml:space="preserve">FM </w:t>
      </w:r>
      <w:proofErr w:type="spellStart"/>
      <w:r w:rsidRPr="004F4548">
        <w:rPr>
          <w:b/>
          <w:sz w:val="26"/>
          <w:szCs w:val="26"/>
        </w:rPr>
        <w:t>Pacolli</w:t>
      </w:r>
      <w:proofErr w:type="spellEnd"/>
      <w:r w:rsidRPr="004F4548">
        <w:rPr>
          <w:b/>
          <w:sz w:val="26"/>
          <w:szCs w:val="26"/>
        </w:rPr>
        <w:t>: Slovenia to support Kosovo’s Interpol and UNESCO bid (</w:t>
      </w:r>
      <w:proofErr w:type="spellStart"/>
      <w:r w:rsidRPr="004F4548">
        <w:rPr>
          <w:b/>
          <w:i/>
          <w:sz w:val="26"/>
          <w:szCs w:val="26"/>
        </w:rPr>
        <w:t>Epoka</w:t>
      </w:r>
      <w:proofErr w:type="spellEnd"/>
      <w:r w:rsidRPr="004F4548">
        <w:rPr>
          <w:b/>
          <w:sz w:val="26"/>
          <w:szCs w:val="26"/>
        </w:rPr>
        <w:t>)</w:t>
      </w:r>
    </w:p>
    <w:p w:rsidR="004F4548" w:rsidRPr="004F4548" w:rsidRDefault="004F4548" w:rsidP="004F4548">
      <w:pPr>
        <w:pStyle w:val="ListParagraph"/>
        <w:numPr>
          <w:ilvl w:val="0"/>
          <w:numId w:val="45"/>
        </w:numPr>
        <w:ind w:left="360"/>
        <w:jc w:val="both"/>
        <w:rPr>
          <w:b/>
          <w:sz w:val="26"/>
          <w:szCs w:val="26"/>
        </w:rPr>
      </w:pPr>
      <w:proofErr w:type="spellStart"/>
      <w:r w:rsidRPr="004F4548">
        <w:rPr>
          <w:b/>
          <w:sz w:val="26"/>
          <w:szCs w:val="26"/>
        </w:rPr>
        <w:t>Haradinaj</w:t>
      </w:r>
      <w:proofErr w:type="spellEnd"/>
      <w:r w:rsidRPr="004F4548">
        <w:rPr>
          <w:b/>
          <w:sz w:val="26"/>
          <w:szCs w:val="26"/>
        </w:rPr>
        <w:t>: Others will no longer have to pay for electricity in the north (</w:t>
      </w:r>
      <w:r w:rsidRPr="004F4548">
        <w:rPr>
          <w:b/>
          <w:i/>
          <w:sz w:val="26"/>
          <w:szCs w:val="26"/>
        </w:rPr>
        <w:t>media</w:t>
      </w:r>
      <w:r w:rsidRPr="004F4548">
        <w:rPr>
          <w:b/>
          <w:sz w:val="26"/>
          <w:szCs w:val="26"/>
        </w:rPr>
        <w:t>)</w:t>
      </w:r>
    </w:p>
    <w:p w:rsidR="00311A5C" w:rsidRPr="00311A5C" w:rsidRDefault="00311A5C" w:rsidP="00311A5C">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927E51" w:rsidRPr="00D60D5C" w:rsidRDefault="00927E51" w:rsidP="00927E51">
      <w:pPr>
        <w:jc w:val="both"/>
        <w:rPr>
          <w:b/>
          <w:sz w:val="26"/>
          <w:szCs w:val="26"/>
          <w:u w:val="single"/>
        </w:rPr>
      </w:pPr>
      <w:r w:rsidRPr="00D60D5C">
        <w:rPr>
          <w:b/>
          <w:sz w:val="26"/>
          <w:szCs w:val="26"/>
          <w:u w:val="single"/>
        </w:rPr>
        <w:t>Kosovo Assembly presidency fails to schedule new plenary session (</w:t>
      </w:r>
      <w:r w:rsidRPr="00D60D5C">
        <w:rPr>
          <w:b/>
          <w:i/>
          <w:sz w:val="26"/>
          <w:szCs w:val="26"/>
          <w:u w:val="single"/>
        </w:rPr>
        <w:t>dailies</w:t>
      </w:r>
      <w:r w:rsidRPr="00D60D5C">
        <w:rPr>
          <w:b/>
          <w:sz w:val="26"/>
          <w:szCs w:val="26"/>
          <w:u w:val="single"/>
        </w:rPr>
        <w:t>)</w:t>
      </w:r>
    </w:p>
    <w:p w:rsidR="00927E51" w:rsidRDefault="00927E51" w:rsidP="00927E51">
      <w:pPr>
        <w:jc w:val="both"/>
        <w:rPr>
          <w:sz w:val="26"/>
          <w:szCs w:val="26"/>
        </w:rPr>
      </w:pPr>
      <w:r>
        <w:rPr>
          <w:sz w:val="26"/>
          <w:szCs w:val="26"/>
        </w:rPr>
        <w:t xml:space="preserve">The presidency of the Kosovo Assembly failed to schedule the date for the upcoming plenary session for the lack of quorum. Deputy President of the Assembly,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said the presidency will also meet today in an effort schedule the session which will include second review of next year’s budget and setting of the date for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annual address.   </w:t>
      </w:r>
    </w:p>
    <w:p w:rsidR="00927E51" w:rsidRDefault="00927E51" w:rsidP="00927E51">
      <w:pPr>
        <w:jc w:val="both"/>
        <w:rPr>
          <w:sz w:val="26"/>
          <w:szCs w:val="26"/>
        </w:rPr>
      </w:pPr>
    </w:p>
    <w:p w:rsidR="00927E51" w:rsidRPr="00D60D5C" w:rsidRDefault="00927E51" w:rsidP="00927E51">
      <w:pPr>
        <w:jc w:val="both"/>
        <w:rPr>
          <w:b/>
          <w:sz w:val="26"/>
          <w:szCs w:val="26"/>
          <w:u w:val="single"/>
        </w:rPr>
      </w:pPr>
      <w:r>
        <w:rPr>
          <w:b/>
          <w:sz w:val="26"/>
          <w:szCs w:val="26"/>
          <w:u w:val="single"/>
        </w:rPr>
        <w:t>“</w:t>
      </w:r>
      <w:r w:rsidRPr="00D60D5C">
        <w:rPr>
          <w:b/>
          <w:sz w:val="26"/>
          <w:szCs w:val="26"/>
          <w:u w:val="single"/>
        </w:rPr>
        <w:t>Montenegro PM set to visit Kosovo in January</w:t>
      </w:r>
      <w:r>
        <w:rPr>
          <w:b/>
          <w:sz w:val="26"/>
          <w:szCs w:val="26"/>
          <w:u w:val="single"/>
        </w:rPr>
        <w:t>”</w:t>
      </w:r>
      <w:r w:rsidRPr="00D60D5C">
        <w:rPr>
          <w:b/>
          <w:sz w:val="26"/>
          <w:szCs w:val="26"/>
          <w:u w:val="single"/>
        </w:rPr>
        <w:t xml:space="preserve"> (</w:t>
      </w:r>
      <w:proofErr w:type="spellStart"/>
      <w:r w:rsidRPr="00D60D5C">
        <w:rPr>
          <w:b/>
          <w:i/>
          <w:sz w:val="26"/>
          <w:szCs w:val="26"/>
          <w:u w:val="single"/>
        </w:rPr>
        <w:t>Zeri</w:t>
      </w:r>
      <w:proofErr w:type="spellEnd"/>
      <w:r w:rsidRPr="00D60D5C">
        <w:rPr>
          <w:b/>
          <w:i/>
          <w:sz w:val="26"/>
          <w:szCs w:val="26"/>
          <w:u w:val="single"/>
        </w:rPr>
        <w:t>/Express</w:t>
      </w:r>
      <w:r>
        <w:rPr>
          <w:b/>
          <w:i/>
          <w:sz w:val="26"/>
          <w:szCs w:val="26"/>
          <w:u w:val="single"/>
        </w:rPr>
        <w:t>/Koha</w:t>
      </w:r>
      <w:r w:rsidRPr="00D60D5C">
        <w:rPr>
          <w:b/>
          <w:sz w:val="26"/>
          <w:szCs w:val="26"/>
          <w:u w:val="single"/>
        </w:rPr>
        <w:t>)</w:t>
      </w:r>
    </w:p>
    <w:p w:rsidR="00927E51" w:rsidRDefault="00927E51" w:rsidP="00927E51">
      <w:pPr>
        <w:jc w:val="both"/>
        <w:rPr>
          <w:sz w:val="26"/>
          <w:szCs w:val="26"/>
        </w:rPr>
      </w:pPr>
      <w:proofErr w:type="spellStart"/>
      <w:r w:rsidRPr="00D60D5C">
        <w:rPr>
          <w:b/>
          <w:i/>
          <w:sz w:val="26"/>
          <w:szCs w:val="26"/>
        </w:rPr>
        <w:t>Zeri</w:t>
      </w:r>
      <w:proofErr w:type="spellEnd"/>
      <w:r>
        <w:rPr>
          <w:sz w:val="26"/>
          <w:szCs w:val="26"/>
        </w:rPr>
        <w:t xml:space="preserve"> quotes reports from </w:t>
      </w:r>
      <w:proofErr w:type="spellStart"/>
      <w:r w:rsidRPr="00D60D5C">
        <w:rPr>
          <w:b/>
          <w:i/>
          <w:sz w:val="26"/>
          <w:szCs w:val="26"/>
        </w:rPr>
        <w:t>Gazeta</w:t>
      </w:r>
      <w:proofErr w:type="spellEnd"/>
      <w:r w:rsidRPr="00D60D5C">
        <w:rPr>
          <w:b/>
          <w:i/>
          <w:sz w:val="26"/>
          <w:szCs w:val="26"/>
        </w:rPr>
        <w:t xml:space="preserve"> Express</w:t>
      </w:r>
      <w:r>
        <w:rPr>
          <w:sz w:val="26"/>
          <w:szCs w:val="26"/>
        </w:rPr>
        <w:t xml:space="preserve"> saying that Prime Minister of Montenegro,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is expected to visit Kosovo early next year on the invitation of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Meanwhile, </w:t>
      </w:r>
      <w:r w:rsidRPr="00CB16AC">
        <w:rPr>
          <w:b/>
          <w:i/>
          <w:sz w:val="26"/>
          <w:szCs w:val="26"/>
        </w:rPr>
        <w:t>Koha</w:t>
      </w:r>
      <w:r>
        <w:rPr>
          <w:sz w:val="26"/>
          <w:szCs w:val="26"/>
        </w:rPr>
        <w:t xml:space="preserve"> quotes officials from the government of Montenegro saying there has been no agreement on the timing of the visit and that Montenegro considers the border demarcation issue to be closed. </w:t>
      </w:r>
    </w:p>
    <w:p w:rsidR="00927E51" w:rsidRDefault="00927E51" w:rsidP="00927E51">
      <w:pPr>
        <w:jc w:val="both"/>
        <w:rPr>
          <w:sz w:val="26"/>
          <w:szCs w:val="26"/>
        </w:rPr>
      </w:pPr>
    </w:p>
    <w:p w:rsidR="00927E51" w:rsidRDefault="00927E51" w:rsidP="00927E51">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brings two news for Kosovo citizens (</w:t>
      </w:r>
      <w:r>
        <w:rPr>
          <w:b/>
          <w:i/>
          <w:sz w:val="26"/>
          <w:szCs w:val="26"/>
          <w:u w:val="single"/>
        </w:rPr>
        <w:t>media</w:t>
      </w:r>
      <w:r>
        <w:rPr>
          <w:b/>
          <w:sz w:val="26"/>
          <w:szCs w:val="26"/>
          <w:u w:val="single"/>
        </w:rPr>
        <w:t>)</w:t>
      </w:r>
    </w:p>
    <w:p w:rsidR="00927E51" w:rsidRDefault="00927E51" w:rsidP="00927E51">
      <w:pPr>
        <w:jc w:val="both"/>
        <w:rPr>
          <w:sz w:val="26"/>
          <w:szCs w:val="26"/>
        </w:rPr>
      </w:pPr>
      <w:r>
        <w:rPr>
          <w:sz w:val="26"/>
          <w:szCs w:val="26"/>
        </w:rPr>
        <w:lastRenderedPageBreak/>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posted on Facebook on Tuesday that he has two good news for Kosovo at the end of the year. “Together with U.S. Ambassador in Kosovo, Greg </w:t>
      </w:r>
      <w:proofErr w:type="spellStart"/>
      <w:r>
        <w:rPr>
          <w:sz w:val="26"/>
          <w:szCs w:val="26"/>
        </w:rPr>
        <w:t>Delawie</w:t>
      </w:r>
      <w:proofErr w:type="spellEnd"/>
      <w:r>
        <w:rPr>
          <w:sz w:val="26"/>
          <w:szCs w:val="26"/>
        </w:rPr>
        <w:t xml:space="preserve">, and USAID chief, James Hope, we signed today the amendment of the Agreement on the Development Objectives Grant between Kosovo and the United States, in the amount of US$ 30 million. These funds will be invested in support of the areas of rule of law, good governance, attracting investments in private sector and human capacity building. Tomorrow another agreement will be signed, for the energy sector, for the construction of the </w:t>
      </w:r>
      <w:proofErr w:type="spellStart"/>
      <w:r>
        <w:rPr>
          <w:sz w:val="26"/>
          <w:szCs w:val="26"/>
        </w:rPr>
        <w:t>Kosova</w:t>
      </w:r>
      <w:proofErr w:type="spellEnd"/>
      <w:r>
        <w:rPr>
          <w:sz w:val="26"/>
          <w:szCs w:val="26"/>
        </w:rPr>
        <w:t xml:space="preserve"> e Re power plant, in the amount of €1.3 billion,” </w:t>
      </w:r>
      <w:proofErr w:type="spellStart"/>
      <w:r>
        <w:rPr>
          <w:sz w:val="26"/>
          <w:szCs w:val="26"/>
        </w:rPr>
        <w:t>Thaci</w:t>
      </w:r>
      <w:proofErr w:type="spellEnd"/>
      <w:r>
        <w:rPr>
          <w:sz w:val="26"/>
          <w:szCs w:val="26"/>
        </w:rPr>
        <w:t xml:space="preserve"> wrote.</w:t>
      </w:r>
    </w:p>
    <w:p w:rsidR="00927E51" w:rsidRDefault="00927E51" w:rsidP="00927E51">
      <w:pPr>
        <w:jc w:val="both"/>
        <w:rPr>
          <w:b/>
          <w:sz w:val="26"/>
          <w:szCs w:val="26"/>
          <w:u w:val="single"/>
        </w:rPr>
      </w:pPr>
    </w:p>
    <w:p w:rsidR="00927E51" w:rsidRPr="00D60D5C" w:rsidRDefault="00927E51" w:rsidP="00927E51">
      <w:pPr>
        <w:jc w:val="both"/>
        <w:rPr>
          <w:b/>
          <w:sz w:val="26"/>
          <w:szCs w:val="26"/>
          <w:u w:val="single"/>
        </w:rPr>
      </w:pPr>
      <w:r w:rsidRPr="00D60D5C">
        <w:rPr>
          <w:b/>
          <w:sz w:val="26"/>
          <w:szCs w:val="26"/>
          <w:u w:val="single"/>
        </w:rPr>
        <w:t xml:space="preserve">Opposition </w:t>
      </w:r>
      <w:r>
        <w:rPr>
          <w:b/>
          <w:sz w:val="26"/>
          <w:szCs w:val="26"/>
          <w:u w:val="single"/>
        </w:rPr>
        <w:t xml:space="preserve">parties </w:t>
      </w:r>
      <w:r w:rsidRPr="00D60D5C">
        <w:rPr>
          <w:b/>
          <w:sz w:val="26"/>
          <w:szCs w:val="26"/>
          <w:u w:val="single"/>
        </w:rPr>
        <w:t xml:space="preserve">want </w:t>
      </w:r>
      <w:r>
        <w:rPr>
          <w:b/>
          <w:sz w:val="26"/>
          <w:szCs w:val="26"/>
          <w:u w:val="single"/>
        </w:rPr>
        <w:t xml:space="preserve">government </w:t>
      </w:r>
      <w:r w:rsidRPr="00D60D5C">
        <w:rPr>
          <w:b/>
          <w:sz w:val="26"/>
          <w:szCs w:val="26"/>
          <w:u w:val="single"/>
        </w:rPr>
        <w:t>to lead Brussels dialogue (</w:t>
      </w:r>
      <w:proofErr w:type="spellStart"/>
      <w:r w:rsidRPr="00D60D5C">
        <w:rPr>
          <w:b/>
          <w:i/>
          <w:sz w:val="26"/>
          <w:szCs w:val="26"/>
          <w:u w:val="single"/>
        </w:rPr>
        <w:t>Zeri</w:t>
      </w:r>
      <w:proofErr w:type="spellEnd"/>
      <w:r w:rsidRPr="00D60D5C">
        <w:rPr>
          <w:b/>
          <w:sz w:val="26"/>
          <w:szCs w:val="26"/>
          <w:u w:val="single"/>
        </w:rPr>
        <w:t>)</w:t>
      </w:r>
    </w:p>
    <w:p w:rsidR="00927E51" w:rsidRDefault="00927E51" w:rsidP="00927E51">
      <w:pPr>
        <w:jc w:val="both"/>
        <w:rPr>
          <w:sz w:val="26"/>
          <w:szCs w:val="26"/>
        </w:rPr>
      </w:pPr>
      <w:r>
        <w:rPr>
          <w:sz w:val="26"/>
          <w:szCs w:val="26"/>
        </w:rPr>
        <w:t xml:space="preserve">The paper quotes on the front page representatives of opposition parties saying that the Kosovo Assembly resolution giving the government power to be in the lead of the Pristina-Belgrade dialogue is still applicable and that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no legitimacy to run the negotiations. </w:t>
      </w:r>
    </w:p>
    <w:p w:rsidR="00927E51" w:rsidRDefault="00927E51" w:rsidP="00927E51">
      <w:pPr>
        <w:jc w:val="both"/>
        <w:rPr>
          <w:sz w:val="26"/>
          <w:szCs w:val="26"/>
        </w:rPr>
      </w:pPr>
    </w:p>
    <w:p w:rsidR="00927E51" w:rsidRDefault="00927E51" w:rsidP="00927E51">
      <w:pPr>
        <w:jc w:val="both"/>
        <w:rPr>
          <w:b/>
          <w:sz w:val="26"/>
          <w:szCs w:val="26"/>
          <w:u w:val="single"/>
        </w:rPr>
      </w:pPr>
      <w:r>
        <w:rPr>
          <w:b/>
          <w:sz w:val="26"/>
          <w:szCs w:val="26"/>
          <w:u w:val="single"/>
        </w:rPr>
        <w:t xml:space="preserve">100 days in government, </w:t>
      </w:r>
      <w:proofErr w:type="spellStart"/>
      <w:r>
        <w:rPr>
          <w:b/>
          <w:sz w:val="26"/>
          <w:szCs w:val="26"/>
          <w:u w:val="single"/>
        </w:rPr>
        <w:t>Haradinaj</w:t>
      </w:r>
      <w:proofErr w:type="spellEnd"/>
      <w:r>
        <w:rPr>
          <w:b/>
          <w:sz w:val="26"/>
          <w:szCs w:val="26"/>
          <w:u w:val="single"/>
        </w:rPr>
        <w:t xml:space="preserve"> reports to the President (</w:t>
      </w:r>
      <w:r>
        <w:rPr>
          <w:b/>
          <w:i/>
          <w:sz w:val="26"/>
          <w:szCs w:val="26"/>
          <w:u w:val="single"/>
        </w:rPr>
        <w:t>media</w:t>
      </w:r>
      <w:r>
        <w:rPr>
          <w:b/>
          <w:sz w:val="26"/>
          <w:szCs w:val="26"/>
          <w:u w:val="single"/>
        </w:rPr>
        <w:t>)</w:t>
      </w:r>
    </w:p>
    <w:p w:rsidR="00927E51" w:rsidRDefault="00927E51" w:rsidP="00927E51">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will submit today at noon a 100-day report about the work of his government to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At 13:00, </w:t>
      </w:r>
      <w:proofErr w:type="spellStart"/>
      <w:r>
        <w:rPr>
          <w:sz w:val="26"/>
          <w:szCs w:val="26"/>
        </w:rPr>
        <w:t>Haradinaj</w:t>
      </w:r>
      <w:proofErr w:type="spellEnd"/>
      <w:r>
        <w:rPr>
          <w:sz w:val="26"/>
          <w:szCs w:val="26"/>
        </w:rPr>
        <w:t xml:space="preserve"> will submit the same report to Assembly President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and then they will jointly address the media.</w:t>
      </w:r>
    </w:p>
    <w:p w:rsidR="00927E51" w:rsidRDefault="00927E51" w:rsidP="00927E51">
      <w:pPr>
        <w:jc w:val="both"/>
        <w:rPr>
          <w:sz w:val="26"/>
          <w:szCs w:val="26"/>
        </w:rPr>
      </w:pPr>
    </w:p>
    <w:p w:rsidR="00927E51" w:rsidRDefault="00927E51" w:rsidP="00927E51">
      <w:pPr>
        <w:jc w:val="both"/>
        <w:rPr>
          <w:b/>
          <w:sz w:val="26"/>
          <w:szCs w:val="26"/>
          <w:u w:val="single"/>
        </w:rPr>
      </w:pPr>
      <w:proofErr w:type="spellStart"/>
      <w:r>
        <w:rPr>
          <w:b/>
          <w:sz w:val="26"/>
          <w:szCs w:val="26"/>
          <w:u w:val="single"/>
        </w:rPr>
        <w:t>Hoti</w:t>
      </w:r>
      <w:proofErr w:type="spellEnd"/>
      <w:r>
        <w:rPr>
          <w:b/>
          <w:sz w:val="26"/>
          <w:szCs w:val="26"/>
          <w:u w:val="single"/>
        </w:rPr>
        <w:t xml:space="preserve">: </w:t>
      </w:r>
      <w:proofErr w:type="spellStart"/>
      <w:r>
        <w:rPr>
          <w:b/>
          <w:sz w:val="26"/>
          <w:szCs w:val="26"/>
          <w:u w:val="single"/>
        </w:rPr>
        <w:t>Haradinaj</w:t>
      </w:r>
      <w:proofErr w:type="spellEnd"/>
      <w:r>
        <w:rPr>
          <w:b/>
          <w:sz w:val="26"/>
          <w:szCs w:val="26"/>
          <w:u w:val="single"/>
        </w:rPr>
        <w:t>-led government incapable of big decisions (</w:t>
      </w:r>
      <w:proofErr w:type="spellStart"/>
      <w:r w:rsidRPr="00A47F71">
        <w:rPr>
          <w:b/>
          <w:i/>
          <w:sz w:val="26"/>
          <w:szCs w:val="26"/>
          <w:u w:val="single"/>
        </w:rPr>
        <w:t>Epoka</w:t>
      </w:r>
      <w:proofErr w:type="spellEnd"/>
      <w:r w:rsidRPr="00A47F71">
        <w:rPr>
          <w:b/>
          <w:i/>
          <w:sz w:val="26"/>
          <w:szCs w:val="26"/>
          <w:u w:val="single"/>
        </w:rPr>
        <w:t xml:space="preserve"> e Re</w:t>
      </w:r>
      <w:r>
        <w:rPr>
          <w:b/>
          <w:sz w:val="26"/>
          <w:szCs w:val="26"/>
          <w:u w:val="single"/>
        </w:rPr>
        <w:t>)</w:t>
      </w:r>
    </w:p>
    <w:p w:rsidR="00927E51" w:rsidRDefault="00927E51" w:rsidP="00927E51">
      <w:pPr>
        <w:jc w:val="both"/>
        <w:rPr>
          <w:b/>
          <w:sz w:val="26"/>
          <w:szCs w:val="26"/>
          <w:u w:val="single"/>
        </w:rPr>
      </w:pPr>
      <w:r w:rsidRPr="00A47F71">
        <w:rPr>
          <w:sz w:val="26"/>
          <w:szCs w:val="26"/>
        </w:rPr>
        <w:t xml:space="preserve">Head of the Democratic League of Kosovo (LDK) parliamentary group, </w:t>
      </w:r>
      <w:proofErr w:type="spellStart"/>
      <w:r w:rsidRPr="00A47F71">
        <w:rPr>
          <w:sz w:val="26"/>
          <w:szCs w:val="26"/>
        </w:rPr>
        <w:t>Avdullah</w:t>
      </w:r>
      <w:proofErr w:type="spellEnd"/>
      <w:r w:rsidRPr="00A47F71">
        <w:rPr>
          <w:sz w:val="26"/>
          <w:szCs w:val="26"/>
        </w:rPr>
        <w:t xml:space="preserve"> </w:t>
      </w:r>
      <w:proofErr w:type="spellStart"/>
      <w:r w:rsidRPr="00A47F71">
        <w:rPr>
          <w:sz w:val="26"/>
          <w:szCs w:val="26"/>
        </w:rPr>
        <w:t>Hoti</w:t>
      </w:r>
      <w:proofErr w:type="spellEnd"/>
      <w:r w:rsidRPr="00A47F71">
        <w:rPr>
          <w:sz w:val="26"/>
          <w:szCs w:val="26"/>
        </w:rPr>
        <w:t>,</w:t>
      </w:r>
      <w:r>
        <w:rPr>
          <w:sz w:val="26"/>
          <w:szCs w:val="26"/>
        </w:rPr>
        <w:t xml:space="preserve"> said in an interview with the paper that the government led by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fragile and has no power to take big decisions. “This is the weakest government Kosovo has had since 1999. It was formed to finish big jobs but the only big job it is doing is appointed an enormous number of cabinet members consisting of 22 ministers, five deputy prime ministers, over 70 deputy ministers as well as support staff which totals over 520 people,” </w:t>
      </w:r>
      <w:proofErr w:type="spellStart"/>
      <w:r>
        <w:rPr>
          <w:sz w:val="26"/>
          <w:szCs w:val="26"/>
        </w:rPr>
        <w:t>Hoti</w:t>
      </w:r>
      <w:proofErr w:type="spellEnd"/>
      <w:r>
        <w:rPr>
          <w:sz w:val="26"/>
          <w:szCs w:val="26"/>
        </w:rPr>
        <w:t xml:space="preserve"> said. He added that the government has no economic reform plan and not commitment to fighting corruption and that the motion of no-confidence is one of the possible options to overthrow it. </w:t>
      </w:r>
    </w:p>
    <w:p w:rsidR="00927E51" w:rsidRDefault="00927E51" w:rsidP="00927E51">
      <w:pPr>
        <w:jc w:val="both"/>
        <w:rPr>
          <w:b/>
          <w:sz w:val="26"/>
          <w:szCs w:val="26"/>
          <w:u w:val="single"/>
        </w:rPr>
      </w:pPr>
    </w:p>
    <w:p w:rsidR="00927E51" w:rsidRPr="00CD70F0" w:rsidRDefault="00927E51" w:rsidP="00927E51">
      <w:pPr>
        <w:jc w:val="both"/>
        <w:rPr>
          <w:b/>
          <w:sz w:val="26"/>
          <w:szCs w:val="26"/>
          <w:u w:val="single"/>
        </w:rPr>
      </w:pPr>
      <w:r>
        <w:rPr>
          <w:b/>
          <w:sz w:val="26"/>
          <w:szCs w:val="26"/>
          <w:u w:val="single"/>
        </w:rPr>
        <w:t xml:space="preserve">Putin: </w:t>
      </w:r>
      <w:r w:rsidR="009A5208">
        <w:rPr>
          <w:b/>
          <w:sz w:val="26"/>
          <w:szCs w:val="26"/>
          <w:u w:val="single"/>
        </w:rPr>
        <w:t>We’ll s</w:t>
      </w:r>
      <w:r>
        <w:rPr>
          <w:b/>
          <w:sz w:val="26"/>
          <w:szCs w:val="26"/>
          <w:u w:val="single"/>
        </w:rPr>
        <w:t xml:space="preserve">upport any solution </w:t>
      </w:r>
      <w:bookmarkStart w:id="0" w:name="_GoBack"/>
      <w:bookmarkEnd w:id="0"/>
      <w:r>
        <w:rPr>
          <w:b/>
          <w:sz w:val="26"/>
          <w:szCs w:val="26"/>
          <w:u w:val="single"/>
        </w:rPr>
        <w:t>agreed by Belgrade and Pristina (</w:t>
      </w:r>
      <w:r>
        <w:rPr>
          <w:b/>
          <w:i/>
          <w:sz w:val="26"/>
          <w:szCs w:val="26"/>
          <w:u w:val="single"/>
        </w:rPr>
        <w:t>media</w:t>
      </w:r>
      <w:r>
        <w:rPr>
          <w:b/>
          <w:sz w:val="26"/>
          <w:szCs w:val="26"/>
          <w:u w:val="single"/>
        </w:rPr>
        <w:t>)</w:t>
      </w:r>
    </w:p>
    <w:p w:rsidR="00927E51" w:rsidRDefault="00927E51" w:rsidP="00927E51">
      <w:pPr>
        <w:jc w:val="both"/>
        <w:rPr>
          <w:sz w:val="26"/>
          <w:szCs w:val="26"/>
        </w:rPr>
      </w:pPr>
      <w:r>
        <w:rPr>
          <w:sz w:val="26"/>
          <w:szCs w:val="26"/>
        </w:rPr>
        <w:t xml:space="preserve">Russian President Vladimir Putin said on Tuesday that Russia would support any solution on the Kosovo issue as agreed between Belgrade and Pristina. After meeting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Putin said Russia supports Serbia’s territorial integrity and sovereignty and that the situation in Kosovo should be resolved through political means and based on UNSC Resolution 1244. “We will support any solution that is accepted by Belgrade and Pristina,” he said. </w:t>
      </w:r>
      <w:proofErr w:type="spellStart"/>
      <w:r>
        <w:rPr>
          <w:sz w:val="26"/>
          <w:szCs w:val="26"/>
        </w:rPr>
        <w:t>Vucic</w:t>
      </w:r>
      <w:proofErr w:type="spellEnd"/>
      <w:r>
        <w:rPr>
          <w:sz w:val="26"/>
          <w:szCs w:val="26"/>
        </w:rPr>
        <w:t xml:space="preserve"> thanked Putin for Russia’s support and assured him that Serbia would continue to have a military neutral position. </w:t>
      </w:r>
    </w:p>
    <w:p w:rsidR="00927E51" w:rsidRDefault="00927E51" w:rsidP="00927E51">
      <w:pPr>
        <w:jc w:val="both"/>
        <w:rPr>
          <w:sz w:val="26"/>
          <w:szCs w:val="26"/>
        </w:rPr>
      </w:pPr>
    </w:p>
    <w:p w:rsidR="00AE522C" w:rsidRPr="00AE522C" w:rsidRDefault="00AE522C" w:rsidP="00CC7F08">
      <w:pPr>
        <w:jc w:val="both"/>
        <w:rPr>
          <w:b/>
          <w:sz w:val="26"/>
          <w:szCs w:val="26"/>
          <w:u w:val="single"/>
        </w:rPr>
      </w:pPr>
      <w:r w:rsidRPr="00AE522C">
        <w:rPr>
          <w:b/>
          <w:sz w:val="26"/>
          <w:szCs w:val="26"/>
          <w:u w:val="single"/>
        </w:rPr>
        <w:t xml:space="preserve">FM </w:t>
      </w:r>
      <w:proofErr w:type="spellStart"/>
      <w:r w:rsidRPr="00AE522C">
        <w:rPr>
          <w:b/>
          <w:sz w:val="26"/>
          <w:szCs w:val="26"/>
          <w:u w:val="single"/>
        </w:rPr>
        <w:t>Pacolli</w:t>
      </w:r>
      <w:proofErr w:type="spellEnd"/>
      <w:r>
        <w:rPr>
          <w:b/>
          <w:sz w:val="26"/>
          <w:szCs w:val="26"/>
          <w:u w:val="single"/>
        </w:rPr>
        <w:t>: S</w:t>
      </w:r>
      <w:r w:rsidRPr="00AE522C">
        <w:rPr>
          <w:b/>
          <w:sz w:val="26"/>
          <w:szCs w:val="26"/>
          <w:u w:val="single"/>
        </w:rPr>
        <w:t>lovenia</w:t>
      </w:r>
      <w:r>
        <w:rPr>
          <w:b/>
          <w:sz w:val="26"/>
          <w:szCs w:val="26"/>
          <w:u w:val="single"/>
        </w:rPr>
        <w:t xml:space="preserve"> to support Kosovo’s</w:t>
      </w:r>
      <w:r w:rsidRPr="00AE522C">
        <w:rPr>
          <w:b/>
          <w:sz w:val="26"/>
          <w:szCs w:val="26"/>
          <w:u w:val="single"/>
        </w:rPr>
        <w:t xml:space="preserve"> Interpol and UNESCO</w:t>
      </w:r>
      <w:r>
        <w:rPr>
          <w:b/>
          <w:sz w:val="26"/>
          <w:szCs w:val="26"/>
          <w:u w:val="single"/>
        </w:rPr>
        <w:t xml:space="preserve"> bid (</w:t>
      </w:r>
      <w:proofErr w:type="spellStart"/>
      <w:r w:rsidRPr="00AE522C">
        <w:rPr>
          <w:b/>
          <w:i/>
          <w:sz w:val="26"/>
          <w:szCs w:val="26"/>
          <w:u w:val="single"/>
        </w:rPr>
        <w:t>Epoka</w:t>
      </w:r>
      <w:proofErr w:type="spellEnd"/>
      <w:r w:rsidRPr="00AE522C">
        <w:rPr>
          <w:b/>
          <w:sz w:val="26"/>
          <w:szCs w:val="26"/>
          <w:u w:val="single"/>
        </w:rPr>
        <w:t>)</w:t>
      </w:r>
    </w:p>
    <w:p w:rsidR="00CC7F08" w:rsidRDefault="00AE522C" w:rsidP="00CC7F08">
      <w:pPr>
        <w:jc w:val="both"/>
        <w:rPr>
          <w:sz w:val="26"/>
          <w:szCs w:val="26"/>
        </w:rPr>
      </w:pPr>
      <w:r>
        <w:rPr>
          <w:sz w:val="26"/>
          <w:szCs w:val="26"/>
        </w:rPr>
        <w:lastRenderedPageBreak/>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is visiting Slovenia where he had separate meetings with Foreign Minister Karl </w:t>
      </w:r>
      <w:proofErr w:type="spellStart"/>
      <w:r>
        <w:rPr>
          <w:sz w:val="26"/>
          <w:szCs w:val="26"/>
        </w:rPr>
        <w:t>Erjavec</w:t>
      </w:r>
      <w:proofErr w:type="spellEnd"/>
      <w:r>
        <w:rPr>
          <w:sz w:val="26"/>
          <w:szCs w:val="26"/>
        </w:rPr>
        <w:t xml:space="preserve">, President </w:t>
      </w:r>
      <w:proofErr w:type="spellStart"/>
      <w:r>
        <w:rPr>
          <w:sz w:val="26"/>
          <w:szCs w:val="26"/>
        </w:rPr>
        <w:t>Borut</w:t>
      </w:r>
      <w:proofErr w:type="spellEnd"/>
      <w:r>
        <w:rPr>
          <w:sz w:val="26"/>
          <w:szCs w:val="26"/>
        </w:rPr>
        <w:t xml:space="preserve"> </w:t>
      </w:r>
      <w:proofErr w:type="spellStart"/>
      <w:r>
        <w:rPr>
          <w:sz w:val="26"/>
          <w:szCs w:val="26"/>
        </w:rPr>
        <w:t>Pahor</w:t>
      </w:r>
      <w:proofErr w:type="spellEnd"/>
      <w:r>
        <w:rPr>
          <w:sz w:val="26"/>
          <w:szCs w:val="26"/>
        </w:rPr>
        <w:t xml:space="preserve">, and Parliament Speaker Milan </w:t>
      </w:r>
      <w:proofErr w:type="spellStart"/>
      <w:r>
        <w:rPr>
          <w:sz w:val="26"/>
          <w:szCs w:val="26"/>
        </w:rPr>
        <w:t>Brglez</w:t>
      </w:r>
      <w:proofErr w:type="spellEnd"/>
      <w:r>
        <w:rPr>
          <w:sz w:val="26"/>
          <w:szCs w:val="26"/>
        </w:rPr>
        <w:t xml:space="preserve">. </w:t>
      </w:r>
      <w:proofErr w:type="spellStart"/>
      <w:r>
        <w:rPr>
          <w:sz w:val="26"/>
          <w:szCs w:val="26"/>
        </w:rPr>
        <w:t>Pacolli</w:t>
      </w:r>
      <w:proofErr w:type="spellEnd"/>
      <w:r>
        <w:rPr>
          <w:sz w:val="26"/>
          <w:szCs w:val="26"/>
        </w:rPr>
        <w:t xml:space="preserve"> said he received from his </w:t>
      </w:r>
      <w:proofErr w:type="gramStart"/>
      <w:r>
        <w:rPr>
          <w:sz w:val="26"/>
          <w:szCs w:val="26"/>
        </w:rPr>
        <w:t>interlocutors</w:t>
      </w:r>
      <w:proofErr w:type="gramEnd"/>
      <w:r>
        <w:rPr>
          <w:sz w:val="26"/>
          <w:szCs w:val="26"/>
        </w:rPr>
        <w:t xml:space="preserve"> full support for Kosovo’s membership bids to the Council of Europe, Interpol, and UNESCO.</w:t>
      </w:r>
      <w:r w:rsidR="003F2F58">
        <w:rPr>
          <w:sz w:val="26"/>
          <w:szCs w:val="26"/>
        </w:rPr>
        <w:t xml:space="preserve"> </w:t>
      </w:r>
      <w:r w:rsidR="006D7488">
        <w:rPr>
          <w:sz w:val="26"/>
          <w:szCs w:val="26"/>
        </w:rPr>
        <w:t xml:space="preserve"> </w:t>
      </w:r>
      <w:r w:rsidR="00BC06AB">
        <w:rPr>
          <w:sz w:val="26"/>
          <w:szCs w:val="26"/>
        </w:rPr>
        <w:t xml:space="preserve">  </w:t>
      </w:r>
    </w:p>
    <w:p w:rsidR="00927E51" w:rsidRDefault="00927E51" w:rsidP="00927E51">
      <w:pPr>
        <w:jc w:val="both"/>
        <w:rPr>
          <w:sz w:val="26"/>
          <w:szCs w:val="26"/>
        </w:rPr>
      </w:pPr>
    </w:p>
    <w:p w:rsidR="00927E51" w:rsidRDefault="00927E51" w:rsidP="00927E51">
      <w:pPr>
        <w:jc w:val="both"/>
        <w:rPr>
          <w:b/>
          <w:sz w:val="26"/>
          <w:szCs w:val="26"/>
          <w:u w:val="single"/>
        </w:rPr>
      </w:pPr>
      <w:proofErr w:type="spellStart"/>
      <w:r>
        <w:rPr>
          <w:b/>
          <w:sz w:val="26"/>
          <w:szCs w:val="26"/>
          <w:u w:val="single"/>
        </w:rPr>
        <w:t>Haradinaj</w:t>
      </w:r>
      <w:proofErr w:type="spellEnd"/>
      <w:r>
        <w:rPr>
          <w:b/>
          <w:sz w:val="26"/>
          <w:szCs w:val="26"/>
          <w:u w:val="single"/>
        </w:rPr>
        <w:t>: Others will no longer have to pay for electricity in the north (</w:t>
      </w:r>
      <w:r>
        <w:rPr>
          <w:b/>
          <w:i/>
          <w:sz w:val="26"/>
          <w:szCs w:val="26"/>
          <w:u w:val="single"/>
        </w:rPr>
        <w:t>media</w:t>
      </w:r>
      <w:r>
        <w:rPr>
          <w:b/>
          <w:sz w:val="26"/>
          <w:szCs w:val="26"/>
          <w:u w:val="single"/>
        </w:rPr>
        <w:t>)</w:t>
      </w:r>
    </w:p>
    <w:p w:rsidR="00927E51" w:rsidRPr="00EC24FB" w:rsidRDefault="00927E51" w:rsidP="00927E51">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on Tuesday that citizens living in other parts of Kosovo will no longer have to pay for the electricity that is used in the north. </w:t>
      </w:r>
      <w:proofErr w:type="spellStart"/>
      <w:r>
        <w:rPr>
          <w:sz w:val="26"/>
          <w:szCs w:val="26"/>
        </w:rPr>
        <w:t>Haradinaj</w:t>
      </w:r>
      <w:proofErr w:type="spellEnd"/>
      <w:r>
        <w:rPr>
          <w:sz w:val="26"/>
          <w:szCs w:val="26"/>
        </w:rPr>
        <w:t xml:space="preserve"> made these remarks after a meeting with Kosovo Power Corporation director </w:t>
      </w:r>
      <w:proofErr w:type="spellStart"/>
      <w:r>
        <w:rPr>
          <w:sz w:val="26"/>
          <w:szCs w:val="26"/>
        </w:rPr>
        <w:t>Arben</w:t>
      </w:r>
      <w:proofErr w:type="spellEnd"/>
      <w:r>
        <w:rPr>
          <w:sz w:val="26"/>
          <w:szCs w:val="26"/>
        </w:rPr>
        <w:t xml:space="preserve"> </w:t>
      </w:r>
      <w:proofErr w:type="spellStart"/>
      <w:r>
        <w:rPr>
          <w:sz w:val="26"/>
          <w:szCs w:val="26"/>
        </w:rPr>
        <w:t>Gjukaj</w:t>
      </w:r>
      <w:proofErr w:type="spellEnd"/>
      <w:r>
        <w:rPr>
          <w:sz w:val="26"/>
          <w:szCs w:val="26"/>
        </w:rPr>
        <w:t xml:space="preserve">. </w:t>
      </w:r>
      <w:proofErr w:type="spellStart"/>
      <w:r>
        <w:rPr>
          <w:sz w:val="26"/>
          <w:szCs w:val="26"/>
        </w:rPr>
        <w:t>Haradinaj</w:t>
      </w:r>
      <w:proofErr w:type="spellEnd"/>
      <w:r>
        <w:rPr>
          <w:sz w:val="26"/>
          <w:szCs w:val="26"/>
        </w:rPr>
        <w:t xml:space="preserve"> also said that Kosovo is faced with an electricity crisis because it buys electricity but added that the situation will not get any worse.</w:t>
      </w:r>
    </w:p>
    <w:p w:rsidR="00927E51" w:rsidRPr="00287458" w:rsidRDefault="00927E51" w:rsidP="00927E51">
      <w:pPr>
        <w:jc w:val="both"/>
        <w:rPr>
          <w:sz w:val="26"/>
          <w:szCs w:val="26"/>
        </w:rPr>
      </w:pPr>
    </w:p>
    <w:p w:rsidR="00927E51" w:rsidRPr="00EC24FB"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Default="00927E51" w:rsidP="00927E51">
      <w:pPr>
        <w:jc w:val="both"/>
        <w:rPr>
          <w:sz w:val="26"/>
          <w:szCs w:val="26"/>
        </w:rPr>
      </w:pPr>
    </w:p>
    <w:p w:rsidR="00927E51" w:rsidRPr="00D875BE" w:rsidRDefault="00927E51" w:rsidP="00927E51">
      <w:pPr>
        <w:jc w:val="both"/>
        <w:rPr>
          <w:sz w:val="26"/>
          <w:szCs w:val="26"/>
        </w:rPr>
      </w:pPr>
    </w:p>
    <w:p w:rsidR="00037E99" w:rsidRPr="007F30D7" w:rsidRDefault="00037E9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D0DCD"/>
    <w:multiLevelType w:val="hybridMultilevel"/>
    <w:tmpl w:val="4356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1"/>
  </w:num>
  <w:num w:numId="4">
    <w:abstractNumId w:val="1"/>
  </w:num>
  <w:num w:numId="5">
    <w:abstractNumId w:val="10"/>
  </w:num>
  <w:num w:numId="6">
    <w:abstractNumId w:val="29"/>
  </w:num>
  <w:num w:numId="7">
    <w:abstractNumId w:val="2"/>
  </w:num>
  <w:num w:numId="8">
    <w:abstractNumId w:val="41"/>
  </w:num>
  <w:num w:numId="9">
    <w:abstractNumId w:val="35"/>
  </w:num>
  <w:num w:numId="10">
    <w:abstractNumId w:val="0"/>
  </w:num>
  <w:num w:numId="11">
    <w:abstractNumId w:val="13"/>
  </w:num>
  <w:num w:numId="12">
    <w:abstractNumId w:val="18"/>
  </w:num>
  <w:num w:numId="13">
    <w:abstractNumId w:val="20"/>
  </w:num>
  <w:num w:numId="14">
    <w:abstractNumId w:val="32"/>
  </w:num>
  <w:num w:numId="15">
    <w:abstractNumId w:val="16"/>
  </w:num>
  <w:num w:numId="16">
    <w:abstractNumId w:val="3"/>
  </w:num>
  <w:num w:numId="17">
    <w:abstractNumId w:val="7"/>
  </w:num>
  <w:num w:numId="18">
    <w:abstractNumId w:val="14"/>
  </w:num>
  <w:num w:numId="19">
    <w:abstractNumId w:val="38"/>
  </w:num>
  <w:num w:numId="20">
    <w:abstractNumId w:val="24"/>
  </w:num>
  <w:num w:numId="21">
    <w:abstractNumId w:val="27"/>
  </w:num>
  <w:num w:numId="22">
    <w:abstractNumId w:val="33"/>
  </w:num>
  <w:num w:numId="23">
    <w:abstractNumId w:val="34"/>
  </w:num>
  <w:num w:numId="24">
    <w:abstractNumId w:val="17"/>
  </w:num>
  <w:num w:numId="25">
    <w:abstractNumId w:val="9"/>
  </w:num>
  <w:num w:numId="26">
    <w:abstractNumId w:val="40"/>
  </w:num>
  <w:num w:numId="27">
    <w:abstractNumId w:val="28"/>
  </w:num>
  <w:num w:numId="28">
    <w:abstractNumId w:val="15"/>
  </w:num>
  <w:num w:numId="29">
    <w:abstractNumId w:val="21"/>
  </w:num>
  <w:num w:numId="30">
    <w:abstractNumId w:val="44"/>
  </w:num>
  <w:num w:numId="31">
    <w:abstractNumId w:val="12"/>
  </w:num>
  <w:num w:numId="32">
    <w:abstractNumId w:val="19"/>
  </w:num>
  <w:num w:numId="33">
    <w:abstractNumId w:val="11"/>
  </w:num>
  <w:num w:numId="34">
    <w:abstractNumId w:val="4"/>
  </w:num>
  <w:num w:numId="35">
    <w:abstractNumId w:val="36"/>
  </w:num>
  <w:num w:numId="36">
    <w:abstractNumId w:val="22"/>
  </w:num>
  <w:num w:numId="37">
    <w:abstractNumId w:val="25"/>
  </w:num>
  <w:num w:numId="38">
    <w:abstractNumId w:val="37"/>
  </w:num>
  <w:num w:numId="39">
    <w:abstractNumId w:val="5"/>
  </w:num>
  <w:num w:numId="40">
    <w:abstractNumId w:val="43"/>
  </w:num>
  <w:num w:numId="41">
    <w:abstractNumId w:val="39"/>
  </w:num>
  <w:num w:numId="42">
    <w:abstractNumId w:val="42"/>
  </w:num>
  <w:num w:numId="43">
    <w:abstractNumId w:val="23"/>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3661"/>
    <w:rsid w:val="000F4D26"/>
    <w:rsid w:val="0010084F"/>
    <w:rsid w:val="0012156B"/>
    <w:rsid w:val="00123369"/>
    <w:rsid w:val="00124BBF"/>
    <w:rsid w:val="0013109B"/>
    <w:rsid w:val="00146788"/>
    <w:rsid w:val="00146E4C"/>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4F4548"/>
    <w:rsid w:val="00502639"/>
    <w:rsid w:val="005125E9"/>
    <w:rsid w:val="00513912"/>
    <w:rsid w:val="00514247"/>
    <w:rsid w:val="00526E26"/>
    <w:rsid w:val="00531611"/>
    <w:rsid w:val="005368B9"/>
    <w:rsid w:val="00537FCD"/>
    <w:rsid w:val="005468DF"/>
    <w:rsid w:val="0054699F"/>
    <w:rsid w:val="00556185"/>
    <w:rsid w:val="005618A3"/>
    <w:rsid w:val="00563662"/>
    <w:rsid w:val="00573DB0"/>
    <w:rsid w:val="00574F5A"/>
    <w:rsid w:val="005761F0"/>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82512"/>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55D84"/>
    <w:rsid w:val="008714B3"/>
    <w:rsid w:val="0089481A"/>
    <w:rsid w:val="00897AF3"/>
    <w:rsid w:val="008A04F0"/>
    <w:rsid w:val="008A4FEF"/>
    <w:rsid w:val="008B4A84"/>
    <w:rsid w:val="008B7E1C"/>
    <w:rsid w:val="008C454A"/>
    <w:rsid w:val="008D13EB"/>
    <w:rsid w:val="008D16D7"/>
    <w:rsid w:val="008F243F"/>
    <w:rsid w:val="009018D0"/>
    <w:rsid w:val="00913A54"/>
    <w:rsid w:val="009243D8"/>
    <w:rsid w:val="00927E51"/>
    <w:rsid w:val="0093512F"/>
    <w:rsid w:val="00944F75"/>
    <w:rsid w:val="00947A3B"/>
    <w:rsid w:val="009526ED"/>
    <w:rsid w:val="009546BB"/>
    <w:rsid w:val="00955EBB"/>
    <w:rsid w:val="009719DB"/>
    <w:rsid w:val="00974A21"/>
    <w:rsid w:val="00984626"/>
    <w:rsid w:val="009A3A7C"/>
    <w:rsid w:val="009A3E64"/>
    <w:rsid w:val="009A5208"/>
    <w:rsid w:val="009A6E58"/>
    <w:rsid w:val="009B1F34"/>
    <w:rsid w:val="009B636B"/>
    <w:rsid w:val="009C0C19"/>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48B7"/>
    <w:rsid w:val="00AB5B93"/>
    <w:rsid w:val="00AC4A4B"/>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07CB2-AEC0-46DB-BFF1-857F1B80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BEFA-AEBD-4C68-81F1-3EFF3242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2017-12-20T07:35:00Z</dcterms:created>
  <dcterms:modified xsi:type="dcterms:W3CDTF">2017-12-20T07:39:00Z</dcterms:modified>
</cp:coreProperties>
</file>